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56A" w:rsidRDefault="00B8656A" w:rsidP="00B8656A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Výlet školní družiny – Art </w:t>
      </w: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chocolate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museum Praha + ochutnávka různých druhů čokolády, výroba pralinek</w:t>
      </w:r>
    </w:p>
    <w:p w:rsidR="00B8656A" w:rsidRDefault="00B8656A" w:rsidP="00B8656A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Cena: 40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0,- Kč</w:t>
      </w:r>
    </w:p>
    <w:p w:rsidR="00B8656A" w:rsidRDefault="00B8656A" w:rsidP="00B8656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Kdy: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pátek  12. 12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2025 </w:t>
      </w:r>
    </w:p>
    <w:p w:rsidR="00B8656A" w:rsidRDefault="00B8656A" w:rsidP="00B8656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Odjezd: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11:3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 hodin od školy ZŠ Hořín</w:t>
      </w:r>
    </w:p>
    <w:p w:rsidR="00B8656A" w:rsidRDefault="00B8656A" w:rsidP="00B8656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Návrat: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16:00 – 17:00 hodin ke škole ZŠ Hořín</w:t>
      </w:r>
    </w:p>
    <w:p w:rsidR="00B8656A" w:rsidRDefault="00B8656A" w:rsidP="00B8656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S sebou:  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batoh na záda, dostatek jídla a pití, </w:t>
      </w: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kapesníky, igelitová taška na případnou   nevolnost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pláštěnku, kapesné, </w:t>
      </w: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malou dezinfekci na ruce, popř. dezinfekční vlhčené ubrousky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</w:t>
      </w:r>
    </w:p>
    <w:p w:rsidR="00B8656A" w:rsidRDefault="00B8656A" w:rsidP="00B8656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B8656A" w:rsidRDefault="00B8656A" w:rsidP="00B8656A">
      <w:pPr>
        <w:rPr>
          <w:rFonts w:ascii="Times New Roman" w:hAnsi="Times New Roman" w:cs="Times New Roman"/>
          <w:color w:val="C45911" w:themeColor="accent2" w:themeShade="B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C45911" w:themeColor="accent2" w:themeShade="BF"/>
          <w:sz w:val="24"/>
          <w:szCs w:val="24"/>
          <w:shd w:val="clear" w:color="auto" w:fill="FFFFFF"/>
        </w:rPr>
        <w:t xml:space="preserve">Dítěti, které bere na nevolnost </w:t>
      </w:r>
      <w:proofErr w:type="spellStart"/>
      <w:r>
        <w:rPr>
          <w:rFonts w:ascii="Times New Roman" w:hAnsi="Times New Roman" w:cs="Times New Roman"/>
          <w:color w:val="C45911" w:themeColor="accent2" w:themeShade="BF"/>
          <w:sz w:val="24"/>
          <w:szCs w:val="24"/>
          <w:shd w:val="clear" w:color="auto" w:fill="FFFFFF"/>
        </w:rPr>
        <w:t>kinedryl</w:t>
      </w:r>
      <w:proofErr w:type="spellEnd"/>
      <w:r>
        <w:rPr>
          <w:rFonts w:ascii="Times New Roman" w:hAnsi="Times New Roman" w:cs="Times New Roman"/>
          <w:color w:val="C45911" w:themeColor="accent2" w:themeShade="BF"/>
          <w:sz w:val="24"/>
          <w:szCs w:val="24"/>
          <w:shd w:val="clear" w:color="auto" w:fill="FFFFFF"/>
        </w:rPr>
        <w:t xml:space="preserve"> (nebo jiný lék) – podejte ráno a s sebou do sáčku dejte na zpáteční cestu (dítě poučte o léku).</w:t>
      </w:r>
    </w:p>
    <w:p w:rsidR="00B8656A" w:rsidRDefault="00B8656A" w:rsidP="00B8656A">
      <w:pPr>
        <w:rPr>
          <w:rFonts w:ascii="Times New Roman" w:hAnsi="Times New Roman" w:cs="Times New Roman"/>
          <w:b/>
          <w:color w:val="70AD47" w:themeColor="accent6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70AD47" w:themeColor="accent6"/>
          <w:sz w:val="24"/>
          <w:szCs w:val="24"/>
          <w:u w:val="single"/>
          <w:shd w:val="clear" w:color="auto" w:fill="FFFFFF"/>
        </w:rPr>
        <w:t>Na oběd jdeme v 11:0</w:t>
      </w:r>
      <w:r>
        <w:rPr>
          <w:rFonts w:ascii="Times New Roman" w:hAnsi="Times New Roman" w:cs="Times New Roman"/>
          <w:b/>
          <w:color w:val="70AD47" w:themeColor="accent6"/>
          <w:sz w:val="24"/>
          <w:szCs w:val="24"/>
          <w:u w:val="single"/>
          <w:shd w:val="clear" w:color="auto" w:fill="FFFFFF"/>
        </w:rPr>
        <w:t>0 hodin.</w:t>
      </w:r>
    </w:p>
    <w:p w:rsidR="00B8656A" w:rsidRDefault="00B8656A" w:rsidP="00B8656A">
      <w:pPr>
        <w:suppressAutoHyphens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Přihlášku: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Vrať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te co nejdříve, nejpozději do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18.11. do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ŠD i s platbou 40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0,- Kč!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8656A" w:rsidRDefault="00B8656A" w:rsidP="00B8656A">
      <w:pPr>
        <w:suppressAutoHyphens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8656A" w:rsidRDefault="00B8656A" w:rsidP="00B8656A">
      <w:pPr>
        <w:suppressAutoHyphens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8656A" w:rsidRDefault="00B8656A" w:rsidP="00B8656A">
      <w:pPr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>
        <w:rPr>
          <w:noProof/>
          <w:lang w:eastAsia="cs-CZ"/>
        </w:rPr>
        <w:drawing>
          <wp:inline distT="0" distB="0" distL="0" distR="0">
            <wp:extent cx="228600" cy="228600"/>
            <wp:effectExtent l="0" t="0" r="0" b="0"/>
            <wp:docPr id="1" name="Obrázek 1" descr="emoji ✂ | nůžky | symbola | 240 x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emoji ✂ | nůžky | symbola | 240 x 24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-------------------------------------------------------------------------------</w:t>
      </w:r>
    </w:p>
    <w:p w:rsidR="00B8656A" w:rsidRDefault="00B8656A" w:rsidP="00B8656A">
      <w:pPr>
        <w:suppressAutoHyphens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Návratka: (zde vyplňte potřebné údaje, odstřihněte a vraťte zpět)</w:t>
      </w:r>
    </w:p>
    <w:p w:rsidR="00B8656A" w:rsidRDefault="00B8656A" w:rsidP="00B8656A">
      <w:pPr>
        <w:suppressAutoHyphens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Souhlas zákonných zástupců </w:t>
      </w:r>
    </w:p>
    <w:p w:rsidR="00B8656A" w:rsidRDefault="00B8656A" w:rsidP="00B8656A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235585</wp:posOffset>
                </wp:positionV>
                <wp:extent cx="3800475" cy="0"/>
                <wp:effectExtent l="0" t="0" r="9525" b="19050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0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35E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9" o:spid="_x0000_s1026" type="#_x0000_t32" style="position:absolute;margin-left:163.85pt;margin-top:18.55pt;width:299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" strokecolor="#7f7f7f">
                <v:stroke dashstyle="dash"/>
              </v:shape>
            </w:pict>
          </mc:Fallback>
        </mc:AlternateContent>
      </w:r>
      <w:r>
        <w:rPr>
          <w:rFonts w:ascii="Times New Roman" w:hAnsi="Times New Roman" w:cs="Times New Roman"/>
        </w:rPr>
        <w:t>Souhlasíme s účastí našeho dítěte</w:t>
      </w:r>
    </w:p>
    <w:p w:rsidR="00B8656A" w:rsidRDefault="00B8656A" w:rsidP="00B8656A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241300</wp:posOffset>
                </wp:positionV>
                <wp:extent cx="5086350" cy="0"/>
                <wp:effectExtent l="0" t="0" r="19050" b="19050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6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D628B" id="Přímá spojnice se šipkou 8" o:spid="_x0000_s1026" type="#_x0000_t32" style="position:absolute;margin-left:58.1pt;margin-top:19pt;width:40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" strokecolor="#7f7f7f">
                <v:stroke dashstyle="dash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na akci školy    </w:t>
      </w:r>
      <w:r w:rsidRPr="00B8656A">
        <w:rPr>
          <w:rFonts w:ascii="Times New Roman" w:hAnsi="Times New Roman" w:cs="Times New Roman"/>
          <w:b/>
          <w:sz w:val="20"/>
          <w:szCs w:val="20"/>
        </w:rPr>
        <w:t xml:space="preserve">Art </w:t>
      </w:r>
      <w:proofErr w:type="spellStart"/>
      <w:r w:rsidRPr="00B8656A">
        <w:rPr>
          <w:rFonts w:ascii="Times New Roman" w:hAnsi="Times New Roman" w:cs="Times New Roman"/>
          <w:b/>
          <w:sz w:val="20"/>
          <w:szCs w:val="20"/>
        </w:rPr>
        <w:t>chocolate</w:t>
      </w:r>
      <w:proofErr w:type="spellEnd"/>
      <w:r w:rsidRPr="00B8656A">
        <w:rPr>
          <w:rFonts w:ascii="Times New Roman" w:hAnsi="Times New Roman" w:cs="Times New Roman"/>
          <w:b/>
          <w:sz w:val="20"/>
          <w:szCs w:val="20"/>
        </w:rPr>
        <w:t xml:space="preserve"> museum Praha + ochutnávka různých druhů čokolády, výroba pralinek</w:t>
      </w:r>
      <w:r w:rsidRPr="00B8656A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</w:p>
    <w:p w:rsidR="00B8656A" w:rsidRDefault="00B8656A" w:rsidP="00B8656A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547370</wp:posOffset>
                </wp:positionH>
                <wp:positionV relativeFrom="paragraph">
                  <wp:posOffset>209550</wp:posOffset>
                </wp:positionV>
                <wp:extent cx="2085975" cy="0"/>
                <wp:effectExtent l="0" t="0" r="9525" b="19050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69091" id="Přímá spojnice se šipkou 7" o:spid="_x0000_s1026" type="#_x0000_t32" style="position:absolute;margin-left:43.1pt;margin-top:16.5pt;width:16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" strokecolor="#7f7f7f">
                <v:stroke dashstyle="dash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termín,               </w:t>
      </w:r>
      <w:r>
        <w:rPr>
          <w:rFonts w:ascii="Times New Roman" w:hAnsi="Times New Roman" w:cs="Times New Roman"/>
          <w:b/>
        </w:rPr>
        <w:t>pátek  12. 12</w:t>
      </w:r>
      <w:r>
        <w:rPr>
          <w:rFonts w:ascii="Times New Roman" w:hAnsi="Times New Roman" w:cs="Times New Roman"/>
          <w:b/>
        </w:rPr>
        <w:t xml:space="preserve">. </w:t>
      </w:r>
      <w:proofErr w:type="gramStart"/>
      <w:r>
        <w:rPr>
          <w:rFonts w:ascii="Times New Roman" w:hAnsi="Times New Roman" w:cs="Times New Roman"/>
          <w:b/>
        </w:rPr>
        <w:t>2025</w:t>
      </w:r>
      <w:r>
        <w:rPr>
          <w:rFonts w:ascii="Times New Roman" w:hAnsi="Times New Roman" w:cs="Times New Roman"/>
        </w:rPr>
        <w:t xml:space="preserve">                    , o které</w:t>
      </w:r>
      <w:proofErr w:type="gramEnd"/>
      <w:r>
        <w:rPr>
          <w:rFonts w:ascii="Times New Roman" w:hAnsi="Times New Roman" w:cs="Times New Roman"/>
        </w:rPr>
        <w:t xml:space="preserve"> jsme byli školou podrobně informováni.</w:t>
      </w:r>
    </w:p>
    <w:p w:rsidR="00B8656A" w:rsidRDefault="00B8656A" w:rsidP="00B8656A">
      <w:pPr>
        <w:suppressAutoHyphens/>
        <w:spacing w:before="12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Jsme si vědomi toho, že akce se může zúčastnit pouze účastník, jehož zdravotní stav není touto akcí a její náročností ohrožen a který nemůže zdravotně ohrozit ostatní účastníky. </w:t>
      </w:r>
    </w:p>
    <w:p w:rsidR="00B8656A" w:rsidRDefault="00B8656A" w:rsidP="00B8656A">
      <w:pPr>
        <w:suppressAutoHyphens/>
        <w:spacing w:before="12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Upozorňujeme na tyto zdravotní problémy mého dítěte, na které je třeba brát zvláštní zřetel:  (astma, alergie, omezení při tělesných cvičeních, diabetes,...).</w:t>
      </w:r>
    </w:p>
    <w:p w:rsidR="00B8656A" w:rsidRDefault="00B8656A" w:rsidP="00B8656A">
      <w:pPr>
        <w:suppressAutoHyphens/>
        <w:spacing w:before="120" w:line="240" w:lineRule="atLeast"/>
        <w:rPr>
          <w:rFonts w:ascii="Times New Roman" w:hAnsi="Times New Roman" w:cs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121285</wp:posOffset>
                </wp:positionV>
                <wp:extent cx="5934075" cy="0"/>
                <wp:effectExtent l="0" t="0" r="9525" b="1905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D6202" id="Přímá spojnice se šipkou 6" o:spid="_x0000_s1026" type="#_x0000_t32" style="position:absolute;margin-left:2.6pt;margin-top:9.55pt;width:46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" strokecolor="#7f7f7f">
                <v:stroke dashstyle="dash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310515</wp:posOffset>
                </wp:positionV>
                <wp:extent cx="5934075" cy="0"/>
                <wp:effectExtent l="0" t="0" r="9525" b="1905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188A9" id="Přímá spojnice se šipkou 5" o:spid="_x0000_s1026" type="#_x0000_t32" style="position:absolute;margin-left:2.6pt;margin-top:24.45pt;width:46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" strokecolor="#7f7f7f">
                <v:stroke dashstyle="dash"/>
              </v:shape>
            </w:pict>
          </mc:Fallback>
        </mc:AlternateContent>
      </w:r>
    </w:p>
    <w:p w:rsidR="00B8656A" w:rsidRDefault="00B8656A" w:rsidP="00B8656A">
      <w:pPr>
        <w:suppressAutoHyphens/>
        <w:spacing w:before="120" w:line="240" w:lineRule="atLeast"/>
        <w:rPr>
          <w:rFonts w:ascii="Times New Roman" w:hAnsi="Times New Roman" w:cs="Times New Roman"/>
          <w:color w:val="0000FF"/>
        </w:rPr>
      </w:pPr>
    </w:p>
    <w:p w:rsidR="00B8656A" w:rsidRDefault="00B8656A" w:rsidP="00B8656A">
      <w:pPr>
        <w:suppressAutoHyphens/>
        <w:spacing w:before="120" w:line="240" w:lineRule="atLeas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Oba zákonní zástupci dítěte souhlasí s poskytnutím zdravotních služeb podle zákona č. 372/2011 Sb., o zdravotních službách, a to k poskytnutí zdravotních služeb, které mohou podstatným způsobem negativně ovlivnit další zdravotní stav pacienta nebo kvalitu jeho života.</w:t>
      </w:r>
    </w:p>
    <w:p w:rsidR="00B8656A" w:rsidRDefault="00B8656A" w:rsidP="00B8656A">
      <w:pPr>
        <w:suppressAutoHyphens/>
        <w:spacing w:before="120" w:line="24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8656A" w:rsidRDefault="00B8656A" w:rsidP="00B8656A">
      <w:pPr>
        <w:suppressAutoHyphens/>
        <w:spacing w:before="120" w:line="240" w:lineRule="atLeas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 …………………………………………         dne …………………………………...</w:t>
      </w:r>
    </w:p>
    <w:p w:rsidR="00B8656A" w:rsidRDefault="00B8656A" w:rsidP="00B8656A">
      <w:pPr>
        <w:suppressAutoHyphens/>
        <w:spacing w:before="120" w:line="240" w:lineRule="atLeast"/>
        <w:rPr>
          <w:rFonts w:ascii="Times New Roman" w:hAnsi="Times New Roman" w:cs="Times New Roman"/>
          <w:b/>
          <w:sz w:val="26"/>
          <w:szCs w:val="26"/>
        </w:rPr>
      </w:pPr>
    </w:p>
    <w:p w:rsidR="00831F9B" w:rsidRPr="00B8656A" w:rsidRDefault="00B8656A">
      <w:pPr>
        <w:rPr>
          <w:b/>
          <w:color w:val="FF0000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Podpis zákonných zástupců: …………………………………………………………..</w:t>
      </w:r>
      <w:bookmarkStart w:id="0" w:name="_GoBack"/>
      <w:bookmarkEnd w:id="0"/>
    </w:p>
    <w:sectPr w:rsidR="00831F9B" w:rsidRPr="00B8656A" w:rsidSect="00B8656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56A"/>
    <w:rsid w:val="00831F9B"/>
    <w:rsid w:val="00B8656A"/>
    <w:rsid w:val="00F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29449"/>
  <w15:chartTrackingRefBased/>
  <w15:docId w15:val="{DC59B1D3-EF44-4F52-99D9-C2A64B30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656A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6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5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3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ZS-Horin-U2</dc:creator>
  <cp:keywords/>
  <dc:description/>
  <cp:lastModifiedBy>ZS-Horin-U2</cp:lastModifiedBy>
  <cp:revision>2</cp:revision>
  <cp:lastPrinted>2025-10-21T07:45:00Z</cp:lastPrinted>
  <dcterms:created xsi:type="dcterms:W3CDTF">2025-10-21T07:37:00Z</dcterms:created>
  <dcterms:modified xsi:type="dcterms:W3CDTF">2025-10-21T07:51:00Z</dcterms:modified>
</cp:coreProperties>
</file>